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附件1</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spacing w:val="-8"/>
          <w:kern w:val="0"/>
          <w:sz w:val="28"/>
          <w:szCs w:val="28"/>
        </w:rPr>
        <w:t>曲靖市科技馆公开招聘编制外劳动合同制工作人员</w:t>
      </w:r>
      <w:r w:rsidRPr="00FD6231">
        <w:rPr>
          <w:rFonts w:ascii="宋体" w:eastAsia="宋体" w:hAnsi="宋体" w:cs="宋体" w:hint="eastAsia"/>
          <w:color w:val="000000"/>
          <w:kern w:val="0"/>
          <w:sz w:val="28"/>
          <w:szCs w:val="28"/>
        </w:rPr>
        <w:t>报名表</w:t>
      </w:r>
    </w:p>
    <w:tbl>
      <w:tblPr>
        <w:tblW w:w="10207" w:type="dxa"/>
        <w:tblInd w:w="-861" w:type="dxa"/>
        <w:tblCellMar>
          <w:top w:w="15" w:type="dxa"/>
          <w:left w:w="15" w:type="dxa"/>
          <w:bottom w:w="15" w:type="dxa"/>
          <w:right w:w="15" w:type="dxa"/>
        </w:tblCellMar>
        <w:tblLook w:val="04A0" w:firstRow="1" w:lastRow="0" w:firstColumn="1" w:lastColumn="0" w:noHBand="0" w:noVBand="1"/>
      </w:tblPr>
      <w:tblGrid>
        <w:gridCol w:w="2774"/>
        <w:gridCol w:w="1060"/>
        <w:gridCol w:w="1336"/>
        <w:gridCol w:w="632"/>
        <w:gridCol w:w="991"/>
        <w:gridCol w:w="408"/>
        <w:gridCol w:w="500"/>
        <w:gridCol w:w="487"/>
        <w:gridCol w:w="134"/>
        <w:gridCol w:w="1885"/>
      </w:tblGrid>
      <w:tr w:rsidR="00FD6231" w:rsidRPr="00FD6231" w:rsidTr="00FD6231">
        <w:trPr>
          <w:trHeight w:val="419"/>
        </w:trPr>
        <w:tc>
          <w:tcPr>
            <w:tcW w:w="383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拟  报  岗  位</w:t>
            </w:r>
          </w:p>
        </w:tc>
        <w:tc>
          <w:tcPr>
            <w:tcW w:w="6373"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52"/>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姓   名</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性  别</w:t>
            </w:r>
          </w:p>
        </w:tc>
        <w:tc>
          <w:tcPr>
            <w:tcW w:w="6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出生年月</w:t>
            </w:r>
          </w:p>
        </w:tc>
        <w:tc>
          <w:tcPr>
            <w:tcW w:w="112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88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一寸免冠照片</w:t>
            </w:r>
          </w:p>
        </w:tc>
      </w:tr>
      <w:tr w:rsidR="00FD6231" w:rsidRPr="00FD6231" w:rsidTr="00FD6231">
        <w:trPr>
          <w:cantSplit/>
          <w:trHeight w:val="459"/>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政治面貌</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民  族</w:t>
            </w:r>
          </w:p>
        </w:tc>
        <w:tc>
          <w:tcPr>
            <w:tcW w:w="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籍  贯</w:t>
            </w:r>
          </w:p>
        </w:tc>
        <w:tc>
          <w:tcPr>
            <w:tcW w:w="112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885" w:type="dxa"/>
            <w:vMerge/>
            <w:tcBorders>
              <w:top w:val="single" w:sz="8" w:space="0" w:color="auto"/>
              <w:left w:val="nil"/>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r>
      <w:tr w:rsidR="00FD6231" w:rsidRPr="00FD6231" w:rsidTr="00FD6231">
        <w:trPr>
          <w:cantSplit/>
          <w:trHeight w:val="465"/>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健康状况</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婚  否</w:t>
            </w:r>
          </w:p>
        </w:tc>
        <w:tc>
          <w:tcPr>
            <w:tcW w:w="6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99" w:type="dxa"/>
            <w:gridSpan w:val="2"/>
            <w:tcBorders>
              <w:top w:val="nil"/>
              <w:left w:val="nil"/>
              <w:bottom w:val="nil"/>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出生地</w:t>
            </w:r>
          </w:p>
        </w:tc>
        <w:tc>
          <w:tcPr>
            <w:tcW w:w="112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885" w:type="dxa"/>
            <w:vMerge/>
            <w:tcBorders>
              <w:top w:val="single" w:sz="8" w:space="0" w:color="auto"/>
              <w:left w:val="nil"/>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r>
      <w:tr w:rsidR="00FD6231" w:rsidRPr="00FD6231" w:rsidTr="00FD6231">
        <w:trPr>
          <w:cantSplit/>
          <w:trHeight w:val="748"/>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专业技术职称及职业资格取得时间</w:t>
            </w: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英语等级</w:t>
            </w:r>
          </w:p>
        </w:tc>
        <w:tc>
          <w:tcPr>
            <w:tcW w:w="1121"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885" w:type="dxa"/>
            <w:vMerge/>
            <w:tcBorders>
              <w:top w:val="single" w:sz="8" w:space="0" w:color="auto"/>
              <w:left w:val="nil"/>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r>
      <w:tr w:rsidR="00FD6231" w:rsidRPr="00FD6231" w:rsidTr="00FD6231">
        <w:trPr>
          <w:cantSplit/>
          <w:trHeight w:val="431"/>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学历</w:t>
            </w: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139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毕业院校</w:t>
            </w:r>
          </w:p>
        </w:tc>
        <w:tc>
          <w:tcPr>
            <w:tcW w:w="3006"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79"/>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通讯地址</w:t>
            </w:r>
          </w:p>
        </w:tc>
        <w:tc>
          <w:tcPr>
            <w:tcW w:w="442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8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联系电话</w:t>
            </w:r>
          </w:p>
        </w:tc>
        <w:tc>
          <w:tcPr>
            <w:tcW w:w="20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1354"/>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奖惩情况</w:t>
            </w:r>
          </w:p>
        </w:tc>
        <w:tc>
          <w:tcPr>
            <w:tcW w:w="7433"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2906"/>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学习与工作经历</w:t>
            </w:r>
          </w:p>
        </w:tc>
        <w:tc>
          <w:tcPr>
            <w:tcW w:w="7433"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24"/>
        </w:trPr>
        <w:tc>
          <w:tcPr>
            <w:tcW w:w="277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家庭成员</w:t>
            </w: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姓名</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关系</w:t>
            </w:r>
          </w:p>
        </w:tc>
        <w:tc>
          <w:tcPr>
            <w:tcW w:w="90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年龄</w:t>
            </w:r>
          </w:p>
        </w:tc>
        <w:tc>
          <w:tcPr>
            <w:tcW w:w="250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工作单位</w:t>
            </w:r>
          </w:p>
        </w:tc>
      </w:tr>
      <w:tr w:rsidR="00FD6231" w:rsidRPr="00FD6231" w:rsidTr="00FD6231">
        <w:trPr>
          <w:trHeight w:val="450"/>
        </w:trPr>
        <w:tc>
          <w:tcPr>
            <w:tcW w:w="2774" w:type="dxa"/>
            <w:vMerge/>
            <w:tcBorders>
              <w:top w:val="nil"/>
              <w:left w:val="single" w:sz="8" w:space="0" w:color="auto"/>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58"/>
        </w:trPr>
        <w:tc>
          <w:tcPr>
            <w:tcW w:w="2774" w:type="dxa"/>
            <w:vMerge/>
            <w:tcBorders>
              <w:top w:val="nil"/>
              <w:left w:val="single" w:sz="8" w:space="0" w:color="auto"/>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50"/>
        </w:trPr>
        <w:tc>
          <w:tcPr>
            <w:tcW w:w="2774" w:type="dxa"/>
            <w:vMerge/>
            <w:tcBorders>
              <w:top w:val="nil"/>
              <w:left w:val="single" w:sz="8" w:space="0" w:color="auto"/>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471"/>
        </w:trPr>
        <w:tc>
          <w:tcPr>
            <w:tcW w:w="2774" w:type="dxa"/>
            <w:vMerge/>
            <w:tcBorders>
              <w:top w:val="nil"/>
              <w:left w:val="single" w:sz="8" w:space="0" w:color="auto"/>
              <w:bottom w:val="single" w:sz="8" w:space="0" w:color="auto"/>
              <w:right w:val="single" w:sz="8" w:space="0" w:color="auto"/>
            </w:tcBorders>
            <w:vAlign w:val="center"/>
            <w:hideMark/>
          </w:tcPr>
          <w:p w:rsidR="00FD6231" w:rsidRPr="00FD6231" w:rsidRDefault="00FD6231" w:rsidP="00FD6231">
            <w:pPr>
              <w:widowControl/>
              <w:jc w:val="left"/>
              <w:rPr>
                <w:rFonts w:ascii="Simsun" w:eastAsia="宋体" w:hAnsi="Simsun" w:cs="宋体"/>
                <w:color w:val="000000"/>
                <w:kern w:val="0"/>
                <w:sz w:val="18"/>
                <w:szCs w:val="18"/>
              </w:rPr>
            </w:pPr>
          </w:p>
        </w:tc>
        <w:tc>
          <w:tcPr>
            <w:tcW w:w="302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90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c>
          <w:tcPr>
            <w:tcW w:w="250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r w:rsidR="00FD6231" w:rsidRPr="00FD6231" w:rsidTr="00FD6231">
        <w:trPr>
          <w:trHeight w:val="983"/>
        </w:trPr>
        <w:tc>
          <w:tcPr>
            <w:tcW w:w="27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审核意见</w:t>
            </w:r>
          </w:p>
        </w:tc>
        <w:tc>
          <w:tcPr>
            <w:tcW w:w="7433"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tc>
      </w:tr>
    </w:tbl>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备注：报名表一式二份，报名时需附身份证、学历证书、其他证书复印件。</w:t>
      </w: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Default="00FD6231" w:rsidP="00FD6231">
      <w:pPr>
        <w:widowControl/>
        <w:spacing w:before="100" w:beforeAutospacing="1" w:after="100" w:afterAutospacing="1"/>
        <w:ind w:firstLine="600"/>
        <w:jc w:val="left"/>
        <w:rPr>
          <w:rFonts w:ascii="宋体" w:eastAsia="宋体" w:hAnsi="宋体" w:cs="宋体"/>
          <w:color w:val="000000"/>
          <w:kern w:val="0"/>
          <w:sz w:val="28"/>
          <w:szCs w:val="28"/>
        </w:rPr>
      </w:pPr>
    </w:p>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lastRenderedPageBreak/>
        <w:t>附件2</w:t>
      </w:r>
    </w:p>
    <w:p w:rsidR="00FD6231" w:rsidRPr="00FD6231" w:rsidRDefault="00FD6231" w:rsidP="00FD6231">
      <w:pPr>
        <w:widowControl/>
        <w:spacing w:before="100" w:beforeAutospacing="1" w:after="100" w:afterAutospacing="1"/>
        <w:ind w:firstLine="600"/>
        <w:jc w:val="center"/>
        <w:rPr>
          <w:rFonts w:ascii="Simsun" w:eastAsia="宋体" w:hAnsi="Simsun" w:cs="宋体"/>
          <w:color w:val="000000"/>
          <w:kern w:val="0"/>
          <w:sz w:val="18"/>
          <w:szCs w:val="18"/>
        </w:rPr>
      </w:pPr>
      <w:r w:rsidRPr="00FD6231">
        <w:rPr>
          <w:rFonts w:ascii="宋体" w:eastAsia="宋体" w:hAnsi="宋体" w:cs="宋体" w:hint="eastAsia"/>
          <w:color w:val="000000"/>
          <w:spacing w:val="-8"/>
          <w:kern w:val="0"/>
          <w:sz w:val="28"/>
          <w:szCs w:val="28"/>
        </w:rPr>
        <w:t> 曲靖市科技馆</w:t>
      </w:r>
      <w:r w:rsidRPr="00FD6231">
        <w:rPr>
          <w:rFonts w:ascii="宋体" w:eastAsia="宋体" w:hAnsi="宋体" w:cs="宋体" w:hint="eastAsia"/>
          <w:color w:val="000000"/>
          <w:kern w:val="0"/>
          <w:sz w:val="28"/>
          <w:szCs w:val="28"/>
        </w:rPr>
        <w:t>公开招聘</w:t>
      </w:r>
    </w:p>
    <w:p w:rsidR="00FD6231" w:rsidRPr="00FD6231" w:rsidRDefault="00FD6231" w:rsidP="00FD6231">
      <w:pPr>
        <w:widowControl/>
        <w:spacing w:before="100" w:beforeAutospacing="1" w:after="100" w:afterAutospacing="1"/>
        <w:ind w:firstLine="600"/>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编制外劳动合同制工作人员诚信承诺书</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我已仔细阅读曲靖市科技馆关于公开招聘编制外劳动合同制工作人员的公告，清楚并理解其内容。在此我郑重承诺：</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一、自觉遵守曲靖市科技馆公开招聘编制外劳动合同制工作人员工作的有关规定。服从招聘工作委员会的安排，不舞弊或协助他人舞弊。</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二、真实、准确地提供本人信息、证明资料、证件等相关材料；真实、准确填写手机号码、电话号码等联系方式，并保证在招聘期间联系畅通。</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三、不弄虚作假，不伪造、不使用假证明、假证书等。</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四、认真履行应聘人员的各项义务。</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五、我保证符合招聘公告及招聘岗位要求的资格条件，对违反以上承诺所造成的后果，本人自愿承担相应责任。</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报名（承诺）人签名：      </w:t>
      </w:r>
    </w:p>
    <w:p w:rsidR="00FD6231" w:rsidRPr="00FD6231" w:rsidRDefault="00FD6231" w:rsidP="00FD6231">
      <w:pPr>
        <w:widowControl/>
        <w:spacing w:before="100" w:beforeAutospacing="1" w:after="100" w:afterAutospacing="1"/>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报名人身份证号：        </w:t>
      </w:r>
    </w:p>
    <w:p w:rsidR="00FD6231" w:rsidRPr="00FD6231" w:rsidRDefault="00FD6231" w:rsidP="00FD6231">
      <w:pPr>
        <w:widowControl/>
        <w:spacing w:before="100" w:beforeAutospacing="1" w:after="100" w:afterAutospacing="1"/>
        <w:ind w:firstLine="600"/>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 </w:t>
      </w:r>
    </w:p>
    <w:p w:rsidR="00FD6231" w:rsidRPr="00FD6231" w:rsidRDefault="00FD6231" w:rsidP="00FD6231">
      <w:pPr>
        <w:widowControl/>
        <w:spacing w:before="100" w:beforeAutospacing="1" w:after="100" w:afterAutospacing="1"/>
        <w:ind w:firstLine="600"/>
        <w:jc w:val="center"/>
        <w:rPr>
          <w:rFonts w:ascii="Simsun" w:eastAsia="宋体" w:hAnsi="Simsun" w:cs="宋体"/>
          <w:color w:val="000000"/>
          <w:kern w:val="0"/>
          <w:sz w:val="18"/>
          <w:szCs w:val="18"/>
        </w:rPr>
      </w:pPr>
      <w:r>
        <w:rPr>
          <w:rFonts w:ascii="宋体" w:eastAsia="宋体" w:hAnsi="宋体" w:cs="宋体" w:hint="eastAsia"/>
          <w:color w:val="000000"/>
          <w:kern w:val="0"/>
          <w:sz w:val="28"/>
          <w:szCs w:val="28"/>
        </w:rPr>
        <w:t>             </w:t>
      </w:r>
      <w:r w:rsidRPr="00FD6231">
        <w:rPr>
          <w:rFonts w:ascii="宋体" w:eastAsia="宋体" w:hAnsi="宋体" w:cs="宋体" w:hint="eastAsia"/>
          <w:color w:val="000000"/>
          <w:kern w:val="0"/>
          <w:sz w:val="28"/>
          <w:szCs w:val="28"/>
        </w:rPr>
        <w:t> 2017年  月  日  </w:t>
      </w:r>
    </w:p>
    <w:p w:rsidR="00FD6231" w:rsidRPr="00FD6231" w:rsidRDefault="00FD6231" w:rsidP="00FD6231">
      <w:pPr>
        <w:widowControl/>
        <w:spacing w:before="100" w:beforeAutospacing="1" w:after="100" w:afterAutospacing="1"/>
        <w:ind w:firstLine="600"/>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lastRenderedPageBreak/>
        <w:t>招聘岗位及人数</w:t>
      </w:r>
    </w:p>
    <w:tbl>
      <w:tblPr>
        <w:tblW w:w="8936" w:type="dxa"/>
        <w:jc w:val="center"/>
        <w:tblCellMar>
          <w:top w:w="15" w:type="dxa"/>
          <w:left w:w="15" w:type="dxa"/>
          <w:bottom w:w="15" w:type="dxa"/>
          <w:right w:w="15" w:type="dxa"/>
        </w:tblCellMar>
        <w:tblLook w:val="04A0" w:firstRow="1" w:lastRow="0" w:firstColumn="1" w:lastColumn="0" w:noHBand="0" w:noVBand="1"/>
      </w:tblPr>
      <w:tblGrid>
        <w:gridCol w:w="873"/>
        <w:gridCol w:w="1206"/>
        <w:gridCol w:w="3753"/>
        <w:gridCol w:w="1230"/>
        <w:gridCol w:w="926"/>
        <w:gridCol w:w="8"/>
        <w:gridCol w:w="940"/>
      </w:tblGrid>
      <w:tr w:rsidR="00FD6231" w:rsidRPr="00FD6231" w:rsidTr="00FD6231">
        <w:trPr>
          <w:trHeight w:val="810"/>
          <w:jc w:val="center"/>
        </w:trPr>
        <w:tc>
          <w:tcPr>
            <w:tcW w:w="8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序号</w:t>
            </w:r>
          </w:p>
        </w:tc>
        <w:tc>
          <w:tcPr>
            <w:tcW w:w="12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岗位</w:t>
            </w:r>
          </w:p>
        </w:tc>
        <w:tc>
          <w:tcPr>
            <w:tcW w:w="37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工作职责</w:t>
            </w:r>
          </w:p>
        </w:tc>
        <w:tc>
          <w:tcPr>
            <w:tcW w:w="1230"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 业</w:t>
            </w:r>
          </w:p>
        </w:tc>
        <w:tc>
          <w:tcPr>
            <w:tcW w:w="934"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学历</w:t>
            </w:r>
          </w:p>
        </w:tc>
        <w:tc>
          <w:tcPr>
            <w:tcW w:w="94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人数</w:t>
            </w:r>
          </w:p>
        </w:tc>
      </w:tr>
      <w:tr w:rsidR="00FD6231" w:rsidRPr="00FD6231" w:rsidTr="00FD6231">
        <w:trPr>
          <w:trHeight w:val="1995"/>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外联</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与机关、学校、团体、企事业单位等协调联系，组织集体参观；策划科普活动；申报国家、省各类资助项目等。</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汉语言文学、中文、市场营销、商务策划管理</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本科及以上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275"/>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2</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宣传</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科技馆新闻写作、报道等工作。</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汉语言文学、中文、新闻学</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本科及以上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690"/>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3</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科普</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编演</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编写科普剧，组织、策划科普表演。</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不限</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本科及以上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690"/>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4</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影视</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制作</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科技馆影视采集、编辑及制作。</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不限</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本科及以上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690"/>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lastRenderedPageBreak/>
              <w:t>5</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文秘</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各种文件的起草、传递、各种会议的记录等，办公室日常事务。</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汉语言文学、中文、文秘、秘书</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本科及以上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995"/>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6</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科普</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讲解员</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展品讲解及体验教学工作；巡视参观人群的秩序及安全。</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不限</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11人</w:t>
            </w:r>
          </w:p>
        </w:tc>
      </w:tr>
      <w:tr w:rsidR="00FD6231" w:rsidRPr="00FD6231" w:rsidTr="00FD6231">
        <w:trPr>
          <w:trHeight w:val="1115"/>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7</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展陈</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设计</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科技馆墙体文化、展览制作设计等。</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艺术设计、广告设计与制作、会展艺术与技术</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415"/>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8</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水电工</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强弱电、电梯的管理，配套设备检修，熟练驾驶车辆等工作。</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电力、电气设备类</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r w:rsidR="00FD6231" w:rsidRPr="00FD6231" w:rsidTr="00FD6231">
        <w:trPr>
          <w:trHeight w:val="1629"/>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9</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展品</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维修</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展品的维修、保养工作；科普展品研制；指导讲解员正确使用和操作展品。</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机械类、计算机应用专业</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2人</w:t>
            </w:r>
          </w:p>
        </w:tc>
      </w:tr>
      <w:tr w:rsidR="00FD6231" w:rsidRPr="00FD6231" w:rsidTr="00FD6231">
        <w:trPr>
          <w:trHeight w:val="1197"/>
          <w:jc w:val="center"/>
        </w:trPr>
        <w:tc>
          <w:tcPr>
            <w:tcW w:w="8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lastRenderedPageBreak/>
              <w:t>10</w:t>
            </w:r>
          </w:p>
        </w:tc>
        <w:tc>
          <w:tcPr>
            <w:tcW w:w="120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票务</w:t>
            </w:r>
          </w:p>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管理</w:t>
            </w:r>
          </w:p>
        </w:tc>
        <w:tc>
          <w:tcPr>
            <w:tcW w:w="375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left"/>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票务管理、劳资办理等工作。</w:t>
            </w:r>
          </w:p>
        </w:tc>
        <w:tc>
          <w:tcPr>
            <w:tcW w:w="1230"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财务会计、会计、会计电算化、会计学</w:t>
            </w:r>
          </w:p>
        </w:tc>
        <w:tc>
          <w:tcPr>
            <w:tcW w:w="92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专科及以上</w:t>
            </w:r>
          </w:p>
        </w:tc>
        <w:tc>
          <w:tcPr>
            <w:tcW w:w="94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FD6231" w:rsidRPr="00FD6231" w:rsidRDefault="00FD6231" w:rsidP="00FD6231">
            <w:pPr>
              <w:widowControl/>
              <w:spacing w:before="100" w:beforeAutospacing="1" w:after="100" w:afterAutospacing="1"/>
              <w:jc w:val="center"/>
              <w:rPr>
                <w:rFonts w:ascii="Simsun" w:eastAsia="宋体" w:hAnsi="Simsun" w:cs="宋体"/>
                <w:color w:val="000000"/>
                <w:kern w:val="0"/>
                <w:sz w:val="18"/>
                <w:szCs w:val="18"/>
              </w:rPr>
            </w:pPr>
            <w:r w:rsidRPr="00FD6231">
              <w:rPr>
                <w:rFonts w:ascii="宋体" w:eastAsia="宋体" w:hAnsi="宋体" w:cs="宋体" w:hint="eastAsia"/>
                <w:color w:val="000000"/>
                <w:kern w:val="0"/>
                <w:sz w:val="28"/>
                <w:szCs w:val="28"/>
              </w:rPr>
              <w:t>1人</w:t>
            </w:r>
          </w:p>
        </w:tc>
      </w:tr>
    </w:tbl>
    <w:p w:rsidR="008B690A" w:rsidRPr="00FD6231" w:rsidRDefault="008B690A">
      <w:bookmarkStart w:id="0" w:name="_GoBack"/>
      <w:bookmarkEnd w:id="0"/>
    </w:p>
    <w:sectPr w:rsidR="008B690A" w:rsidRPr="00FD6231" w:rsidSect="00FD623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31"/>
    <w:rsid w:val="008B690A"/>
    <w:rsid w:val="00C858A4"/>
    <w:rsid w:val="00FD6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068D"/>
  <w15:chartTrackingRefBased/>
  <w15:docId w15:val="{FB0906FE-3FF0-4EA8-9784-21C10AF8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171664">
      <w:bodyDiv w:val="1"/>
      <w:marLeft w:val="0"/>
      <w:marRight w:val="0"/>
      <w:marTop w:val="0"/>
      <w:marBottom w:val="0"/>
      <w:divBdr>
        <w:top w:val="none" w:sz="0" w:space="0" w:color="auto"/>
        <w:left w:val="none" w:sz="0" w:space="0" w:color="auto"/>
        <w:bottom w:val="none" w:sz="0" w:space="0" w:color="auto"/>
        <w:right w:val="none" w:sz="0" w:space="0" w:color="auto"/>
      </w:divBdr>
    </w:div>
    <w:div w:id="20349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xuebing yang</dc:creator>
  <cp:keywords/>
  <dc:description/>
  <cp:lastModifiedBy>xuebing yang</cp:lastModifiedBy>
  <cp:revision>1</cp:revision>
  <dcterms:created xsi:type="dcterms:W3CDTF">2017-04-25T14:07:00Z</dcterms:created>
  <dcterms:modified xsi:type="dcterms:W3CDTF">2017-04-25T14:09:00Z</dcterms:modified>
</cp:coreProperties>
</file>